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6BD5" w14:textId="7FFE2BD7" w:rsidR="00BC49F1" w:rsidRPr="004F5F74" w:rsidRDefault="004C3522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4F5F74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57B2">
        <w:rPr>
          <w:rFonts w:ascii="Arial" w:hAnsi="Arial" w:cs="Arial"/>
          <w:color w:val="000000" w:themeColor="text1"/>
          <w:sz w:val="24"/>
          <w:szCs w:val="24"/>
        </w:rPr>
        <w:t>19/2026</w:t>
      </w:r>
    </w:p>
    <w:p w14:paraId="6C47BBE5" w14:textId="744D02E4" w:rsidR="004C3522" w:rsidRPr="004F5F74" w:rsidRDefault="004B012D" w:rsidP="00BA09C9">
      <w:pPr>
        <w:spacing w:line="276" w:lineRule="auto"/>
        <w:ind w:left="2124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4C3522" w:rsidRPr="004F5F74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BA09C9">
        <w:rPr>
          <w:rFonts w:ascii="Arial" w:hAnsi="Arial" w:cs="Arial"/>
          <w:color w:val="000000" w:themeColor="text1"/>
          <w:sz w:val="24"/>
          <w:szCs w:val="24"/>
        </w:rPr>
        <w:t>owa</w:t>
      </w:r>
    </w:p>
    <w:p w14:paraId="17002127" w14:textId="10B2B16B" w:rsidR="000A08CE" w:rsidRPr="004F5F74" w:rsidRDefault="00055BB7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57B2">
        <w:rPr>
          <w:rFonts w:ascii="Arial" w:hAnsi="Arial" w:cs="Arial"/>
          <w:color w:val="000000" w:themeColor="text1"/>
          <w:sz w:val="24"/>
          <w:szCs w:val="24"/>
        </w:rPr>
        <w:t>13 stycznia 2026 r.</w:t>
      </w:r>
    </w:p>
    <w:p w14:paraId="7B048A70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3FF082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C624EA" w14:textId="60D3FEEB" w:rsidR="000A08CE" w:rsidRDefault="000F015F" w:rsidP="004D2A9F">
      <w:pPr>
        <w:spacing w:line="276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</w:t>
      </w:r>
      <w:bookmarkStart w:id="0" w:name="_Hlk187133547"/>
      <w:r w:rsidR="00C154B1" w:rsidRPr="00C154B1">
        <w:rPr>
          <w:rFonts w:ascii="Arial" w:eastAsiaTheme="minorHAnsi" w:hAnsi="Arial" w:cs="Arial"/>
          <w:sz w:val="24"/>
          <w:szCs w:val="24"/>
          <w:lang w:eastAsia="en-US"/>
        </w:rPr>
        <w:t>na wsparcie realizacji zadania publicznego w zakresie pomocy społecznej w 202</w:t>
      </w:r>
      <w:r w:rsidR="00DE2B9D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C154B1" w:rsidRPr="00C154B1">
        <w:rPr>
          <w:rFonts w:ascii="Arial" w:eastAsiaTheme="minorHAnsi" w:hAnsi="Arial" w:cs="Arial"/>
          <w:sz w:val="24"/>
          <w:szCs w:val="24"/>
          <w:lang w:eastAsia="en-US"/>
        </w:rPr>
        <w:t xml:space="preserve"> roku pn.: „Zapewnienie dostaw żywności dla rodzin najuboższych”.</w:t>
      </w:r>
    </w:p>
    <w:bookmarkEnd w:id="0"/>
    <w:p w14:paraId="6FF50A6C" w14:textId="77777777" w:rsidR="00C154B1" w:rsidRPr="004F5F74" w:rsidRDefault="00C154B1" w:rsidP="004D2A9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82F1F6" w14:textId="2DAE4E68" w:rsidR="000A08CE" w:rsidRPr="004F5F74" w:rsidRDefault="001941CB" w:rsidP="004D2A9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sz w:val="24"/>
          <w:szCs w:val="24"/>
        </w:rPr>
        <w:t>Na podstawie art. 30 ust. 1 ustawy z dnia 8 marca 1990 r. o samorządzie gminnym (</w:t>
      </w:r>
      <w:r w:rsidR="00A62017" w:rsidRPr="00A62017">
        <w:rPr>
          <w:rFonts w:ascii="Arial" w:hAnsi="Arial" w:cs="Arial"/>
          <w:sz w:val="24"/>
          <w:szCs w:val="24"/>
        </w:rPr>
        <w:t>Dz. U. z 202</w:t>
      </w:r>
      <w:r w:rsidR="00DE2B9D">
        <w:rPr>
          <w:rFonts w:ascii="Arial" w:hAnsi="Arial" w:cs="Arial"/>
          <w:sz w:val="24"/>
          <w:szCs w:val="24"/>
        </w:rPr>
        <w:t>5</w:t>
      </w:r>
      <w:r w:rsidR="00A62017" w:rsidRPr="00A62017">
        <w:rPr>
          <w:rFonts w:ascii="Arial" w:hAnsi="Arial" w:cs="Arial"/>
          <w:sz w:val="24"/>
          <w:szCs w:val="24"/>
        </w:rPr>
        <w:t xml:space="preserve"> r., poz. 1</w:t>
      </w:r>
      <w:r w:rsidR="00DE2B9D">
        <w:rPr>
          <w:rFonts w:ascii="Arial" w:hAnsi="Arial" w:cs="Arial"/>
          <w:sz w:val="24"/>
          <w:szCs w:val="24"/>
        </w:rPr>
        <w:t>153</w:t>
      </w:r>
      <w:r w:rsidR="0097658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76585">
        <w:rPr>
          <w:rFonts w:ascii="Arial" w:hAnsi="Arial" w:cs="Arial"/>
          <w:sz w:val="24"/>
          <w:szCs w:val="24"/>
        </w:rPr>
        <w:t>późn</w:t>
      </w:r>
      <w:proofErr w:type="spellEnd"/>
      <w:r w:rsidR="00976585">
        <w:rPr>
          <w:rFonts w:ascii="Arial" w:hAnsi="Arial" w:cs="Arial"/>
          <w:sz w:val="24"/>
          <w:szCs w:val="24"/>
        </w:rPr>
        <w:t>. zm.</w:t>
      </w:r>
      <w:r w:rsidR="00AA132E" w:rsidRPr="004F5F74">
        <w:rPr>
          <w:rFonts w:ascii="Arial" w:hAnsi="Arial" w:cs="Arial"/>
          <w:sz w:val="24"/>
          <w:szCs w:val="24"/>
        </w:rPr>
        <w:t>)</w:t>
      </w:r>
      <w:r w:rsidRPr="004F5F74">
        <w:rPr>
          <w:rFonts w:ascii="Arial" w:hAnsi="Arial" w:cs="Arial"/>
          <w:sz w:val="24"/>
          <w:szCs w:val="24"/>
        </w:rPr>
        <w:t xml:space="preserve">, </w:t>
      </w:r>
      <w:r w:rsidR="006D287C" w:rsidRPr="004F5F74">
        <w:rPr>
          <w:rFonts w:ascii="Arial" w:hAnsi="Arial" w:cs="Arial"/>
          <w:sz w:val="24"/>
          <w:szCs w:val="24"/>
        </w:rPr>
        <w:t xml:space="preserve">art. 15 ust. 2h i 2j </w:t>
      </w:r>
      <w:r w:rsidRPr="004F5F74">
        <w:rPr>
          <w:rFonts w:ascii="Arial" w:hAnsi="Arial" w:cs="Arial"/>
          <w:sz w:val="24"/>
          <w:szCs w:val="24"/>
        </w:rPr>
        <w:t xml:space="preserve">ustawy z dnia </w:t>
      </w:r>
      <w:r w:rsidR="006D287C" w:rsidRPr="004F5F74">
        <w:rPr>
          <w:rFonts w:ascii="Arial" w:hAnsi="Arial" w:cs="Arial"/>
          <w:sz w:val="24"/>
          <w:szCs w:val="24"/>
        </w:rPr>
        <w:br/>
      </w:r>
      <w:r w:rsidRPr="004F5F74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4F5F74">
        <w:rPr>
          <w:rFonts w:ascii="Arial" w:hAnsi="Arial" w:cs="Arial"/>
          <w:sz w:val="24"/>
          <w:szCs w:val="24"/>
        </w:rPr>
        <w:t>i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>o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>wolontariacie (</w:t>
      </w:r>
      <w:r w:rsidR="00A62017" w:rsidRPr="00A62017">
        <w:rPr>
          <w:rFonts w:ascii="Arial" w:hAnsi="Arial" w:cs="Arial"/>
          <w:sz w:val="24"/>
          <w:szCs w:val="24"/>
        </w:rPr>
        <w:t xml:space="preserve">Dz. U. </w:t>
      </w:r>
      <w:r w:rsidR="00A62017">
        <w:rPr>
          <w:rFonts w:ascii="Arial" w:hAnsi="Arial" w:cs="Arial"/>
          <w:sz w:val="24"/>
          <w:szCs w:val="24"/>
        </w:rPr>
        <w:br/>
      </w:r>
      <w:r w:rsidR="00A62017" w:rsidRPr="00A62017">
        <w:rPr>
          <w:rFonts w:ascii="Arial" w:hAnsi="Arial" w:cs="Arial"/>
          <w:sz w:val="24"/>
          <w:szCs w:val="24"/>
        </w:rPr>
        <w:t>z 202</w:t>
      </w:r>
      <w:r w:rsidR="00DE2B9D">
        <w:rPr>
          <w:rFonts w:ascii="Arial" w:hAnsi="Arial" w:cs="Arial"/>
          <w:sz w:val="24"/>
          <w:szCs w:val="24"/>
        </w:rPr>
        <w:t>5</w:t>
      </w:r>
      <w:r w:rsidR="00A62017" w:rsidRPr="00A62017">
        <w:rPr>
          <w:rFonts w:ascii="Arial" w:hAnsi="Arial" w:cs="Arial"/>
          <w:sz w:val="24"/>
          <w:szCs w:val="24"/>
        </w:rPr>
        <w:t xml:space="preserve"> r., poz. 1</w:t>
      </w:r>
      <w:r w:rsidR="00DE2B9D">
        <w:rPr>
          <w:rFonts w:ascii="Arial" w:hAnsi="Arial" w:cs="Arial"/>
          <w:sz w:val="24"/>
          <w:szCs w:val="24"/>
        </w:rPr>
        <w:t>338</w:t>
      </w:r>
      <w:r w:rsidR="0097658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976585">
        <w:rPr>
          <w:rFonts w:ascii="Arial" w:hAnsi="Arial" w:cs="Arial"/>
          <w:sz w:val="24"/>
          <w:szCs w:val="24"/>
        </w:rPr>
        <w:t>późn</w:t>
      </w:r>
      <w:proofErr w:type="spellEnd"/>
      <w:r w:rsidR="00976585">
        <w:rPr>
          <w:rFonts w:ascii="Arial" w:hAnsi="Arial" w:cs="Arial"/>
          <w:sz w:val="24"/>
          <w:szCs w:val="24"/>
        </w:rPr>
        <w:t>. zm.</w:t>
      </w:r>
      <w:r w:rsidRPr="004F5F74">
        <w:rPr>
          <w:rFonts w:ascii="Arial" w:hAnsi="Arial" w:cs="Arial"/>
          <w:sz w:val="24"/>
          <w:szCs w:val="24"/>
        </w:rPr>
        <w:t>), zarządza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8932BF" w14:textId="77777777" w:rsidR="000A08CE" w:rsidRPr="004F5F74" w:rsidRDefault="000A08CE" w:rsidP="004D2A9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6ADB0A" w14:textId="371B6CFF" w:rsidR="000A08CE" w:rsidRPr="001E5044" w:rsidRDefault="000A08CE" w:rsidP="004D2A9F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605519A9" w14:textId="7C71B4B5" w:rsidR="00C154B1" w:rsidRPr="00C154B1" w:rsidRDefault="004B23AE" w:rsidP="004D2A9F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154B1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C154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C154B1">
        <w:rPr>
          <w:rFonts w:ascii="Arial" w:eastAsiaTheme="minorHAnsi" w:hAnsi="Arial" w:cs="Arial"/>
          <w:sz w:val="24"/>
          <w:szCs w:val="24"/>
          <w:lang w:eastAsia="en-US"/>
        </w:rPr>
        <w:t xml:space="preserve">otwarty konkurs ofert </w:t>
      </w:r>
      <w:r w:rsidR="00C154B1" w:rsidRPr="00C154B1">
        <w:rPr>
          <w:rFonts w:ascii="Arial" w:eastAsiaTheme="minorHAnsi" w:hAnsi="Arial" w:cs="Arial"/>
          <w:sz w:val="24"/>
          <w:szCs w:val="24"/>
          <w:lang w:eastAsia="en-US"/>
        </w:rPr>
        <w:t xml:space="preserve">na wsparcie realizacji zadania publicznego </w:t>
      </w:r>
      <w:r w:rsidR="00C154B1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C154B1" w:rsidRPr="00C154B1">
        <w:rPr>
          <w:rFonts w:ascii="Arial" w:eastAsiaTheme="minorHAnsi" w:hAnsi="Arial" w:cs="Arial"/>
          <w:sz w:val="24"/>
          <w:szCs w:val="24"/>
          <w:lang w:eastAsia="en-US"/>
        </w:rPr>
        <w:t>w zakresie pomocy społecznej w 202</w:t>
      </w:r>
      <w:r w:rsidR="00DE2B9D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C154B1" w:rsidRPr="00C154B1">
        <w:rPr>
          <w:rFonts w:ascii="Arial" w:eastAsiaTheme="minorHAnsi" w:hAnsi="Arial" w:cs="Arial"/>
          <w:sz w:val="24"/>
          <w:szCs w:val="24"/>
          <w:lang w:eastAsia="en-US"/>
        </w:rPr>
        <w:t xml:space="preserve"> roku pn.: „Zapewnienie dostaw żywności </w:t>
      </w:r>
      <w:r w:rsidR="00EC420B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C154B1" w:rsidRPr="00C154B1">
        <w:rPr>
          <w:rFonts w:ascii="Arial" w:eastAsiaTheme="minorHAnsi" w:hAnsi="Arial" w:cs="Arial"/>
          <w:sz w:val="24"/>
          <w:szCs w:val="24"/>
          <w:lang w:eastAsia="en-US"/>
        </w:rPr>
        <w:t>dla rodzin najuboższych”</w:t>
      </w:r>
      <w:r w:rsidR="00E61527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BA09C9">
        <w:rPr>
          <w:rFonts w:ascii="Arial" w:eastAsiaTheme="minorHAnsi" w:hAnsi="Arial" w:cs="Arial"/>
          <w:sz w:val="24"/>
          <w:szCs w:val="24"/>
          <w:lang w:eastAsia="en-US"/>
        </w:rPr>
        <w:t>ogłoszony Zarządzeniem nr 974/2025 Prezydenta Miasta Rzeszowa z dnia 27 listopada 2025 r</w:t>
      </w:r>
      <w:r w:rsidR="00C154B1" w:rsidRPr="00C154B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35F25F07" w14:textId="60D99C21" w:rsidR="00C154B1" w:rsidRDefault="00AB71B0" w:rsidP="004D2A9F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C154B1">
        <w:rPr>
          <w:rFonts w:ascii="Arial" w:hAnsi="Arial" w:cs="Arial"/>
          <w:color w:val="000000" w:themeColor="text1"/>
          <w:sz w:val="24"/>
          <w:szCs w:val="24"/>
        </w:rPr>
        <w:t>Oferent, którego oferta uzyskała pozytywną ocenę merytoryczną i któremu</w:t>
      </w:r>
      <w:r w:rsidR="00EC42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154B1">
        <w:rPr>
          <w:rFonts w:ascii="Arial" w:hAnsi="Arial" w:cs="Arial"/>
          <w:color w:val="000000" w:themeColor="text1"/>
          <w:sz w:val="24"/>
          <w:szCs w:val="24"/>
        </w:rPr>
        <w:t>przyznano dotację:</w:t>
      </w:r>
      <w:r w:rsidR="00693284" w:rsidRPr="00C154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4B1" w:rsidRPr="00C154B1">
        <w:rPr>
          <w:rFonts w:ascii="Arial" w:hAnsi="Arial" w:cs="Arial"/>
          <w:color w:val="000000" w:themeColor="text1"/>
          <w:sz w:val="24"/>
          <w:szCs w:val="24"/>
        </w:rPr>
        <w:t>Podkarpacki Bank Żywności</w:t>
      </w:r>
      <w:r w:rsidR="00E96B7E">
        <w:rPr>
          <w:rFonts w:ascii="Arial" w:hAnsi="Arial" w:cs="Arial"/>
          <w:color w:val="000000" w:themeColor="text1"/>
          <w:sz w:val="24"/>
          <w:szCs w:val="24"/>
        </w:rPr>
        <w:t xml:space="preserve"> z siedzibą w Rzeszowie, </w:t>
      </w:r>
      <w:r w:rsidR="00E96B7E">
        <w:rPr>
          <w:rFonts w:ascii="Arial" w:hAnsi="Arial" w:cs="Arial"/>
          <w:color w:val="000000" w:themeColor="text1"/>
          <w:sz w:val="24"/>
          <w:szCs w:val="24"/>
        </w:rPr>
        <w:br/>
      </w:r>
      <w:r w:rsidR="00C154B1" w:rsidRPr="00C154B1">
        <w:rPr>
          <w:rFonts w:ascii="Arial" w:hAnsi="Arial" w:cs="Arial"/>
          <w:color w:val="000000" w:themeColor="text1"/>
          <w:sz w:val="24"/>
          <w:szCs w:val="24"/>
        </w:rPr>
        <w:t>Rynek 17/201</w:t>
      </w:r>
      <w:r w:rsidR="00BA09C9">
        <w:rPr>
          <w:rFonts w:ascii="Arial" w:hAnsi="Arial" w:cs="Arial"/>
          <w:color w:val="000000" w:themeColor="text1"/>
          <w:sz w:val="24"/>
          <w:szCs w:val="24"/>
        </w:rPr>
        <w:t>, 35-064 Rzeszów</w:t>
      </w:r>
      <w:r w:rsidR="00C154B1" w:rsidRPr="00C154B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96B7E">
        <w:rPr>
          <w:rFonts w:ascii="Arial" w:hAnsi="Arial" w:cs="Arial"/>
          <w:color w:val="000000" w:themeColor="text1"/>
          <w:sz w:val="24"/>
          <w:szCs w:val="24"/>
        </w:rPr>
        <w:t xml:space="preserve">na zadanie pn.: „Pomoc żywnościowa </w:t>
      </w:r>
      <w:r w:rsidR="00BA09C9">
        <w:rPr>
          <w:rFonts w:ascii="Arial" w:hAnsi="Arial" w:cs="Arial"/>
          <w:color w:val="000000" w:themeColor="text1"/>
          <w:sz w:val="24"/>
          <w:szCs w:val="24"/>
        </w:rPr>
        <w:br/>
      </w:r>
      <w:r w:rsidR="00E96B7E">
        <w:rPr>
          <w:rFonts w:ascii="Arial" w:hAnsi="Arial" w:cs="Arial"/>
          <w:color w:val="000000" w:themeColor="text1"/>
          <w:sz w:val="24"/>
          <w:szCs w:val="24"/>
        </w:rPr>
        <w:t>dla mieszkańców Rzeszowa”</w:t>
      </w:r>
      <w:r w:rsidR="00C154B1" w:rsidRPr="00C154B1">
        <w:rPr>
          <w:rFonts w:ascii="Arial" w:hAnsi="Arial" w:cs="Arial"/>
          <w:color w:val="000000" w:themeColor="text1"/>
          <w:sz w:val="24"/>
          <w:szCs w:val="24"/>
        </w:rPr>
        <w:t xml:space="preserve">, dotacja w wysokości </w:t>
      </w:r>
      <w:r w:rsidR="00C154B1">
        <w:rPr>
          <w:rFonts w:ascii="Arial" w:hAnsi="Arial" w:cs="Arial"/>
          <w:color w:val="000000" w:themeColor="text1"/>
          <w:sz w:val="24"/>
          <w:szCs w:val="24"/>
        </w:rPr>
        <w:t>6</w:t>
      </w:r>
      <w:r w:rsidR="00C154B1" w:rsidRPr="00C154B1">
        <w:rPr>
          <w:rFonts w:ascii="Arial" w:hAnsi="Arial" w:cs="Arial"/>
          <w:color w:val="000000" w:themeColor="text1"/>
          <w:sz w:val="24"/>
          <w:szCs w:val="24"/>
        </w:rPr>
        <w:t xml:space="preserve">0 000,00 zł. </w:t>
      </w:r>
    </w:p>
    <w:p w14:paraId="6A2CE33E" w14:textId="759D7DDC" w:rsidR="00AB71B0" w:rsidRDefault="00AB71B0" w:rsidP="004D2A9F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Wyniki otwartego konkursu ofert ogłasza się:</w:t>
      </w:r>
    </w:p>
    <w:p w14:paraId="336B9E0B" w14:textId="77777777" w:rsidR="00AB71B0" w:rsidRPr="00AB71B0" w:rsidRDefault="00AB71B0" w:rsidP="004D2A9F">
      <w:pPr>
        <w:pStyle w:val="Akapitzlist"/>
        <w:spacing w:line="276" w:lineRule="auto"/>
        <w:ind w:left="36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1)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w Biuletynie Informacji Publicznej Miasta Rzeszowa,</w:t>
      </w:r>
    </w:p>
    <w:p w14:paraId="429AD43A" w14:textId="2AC65404" w:rsidR="00AB71B0" w:rsidRPr="00AB71B0" w:rsidRDefault="00AB71B0" w:rsidP="004D2A9F">
      <w:pPr>
        <w:pStyle w:val="Akapitzlist"/>
        <w:spacing w:line="276" w:lineRule="auto"/>
        <w:ind w:left="36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2)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na tablicy ogłoszeń w siedzibie Urzędu Miasta Rzeszowa, Rynek 1,</w:t>
      </w:r>
    </w:p>
    <w:p w14:paraId="196E42D6" w14:textId="6A195FBC" w:rsidR="00AB71B0" w:rsidRDefault="00AB71B0" w:rsidP="004D2A9F">
      <w:pPr>
        <w:pStyle w:val="Akapitzlist"/>
        <w:spacing w:line="276" w:lineRule="auto"/>
        <w:ind w:left="36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3)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 xml:space="preserve">na stronie </w:t>
      </w:r>
      <w:r>
        <w:rPr>
          <w:rFonts w:ascii="Arial" w:hAnsi="Arial" w:cs="Arial"/>
          <w:color w:val="000000" w:themeColor="text1"/>
          <w:sz w:val="24"/>
          <w:szCs w:val="24"/>
        </w:rPr>
        <w:t>internetowej: www.erzeszow.pl.</w:t>
      </w:r>
    </w:p>
    <w:p w14:paraId="6BA3F71A" w14:textId="77777777" w:rsidR="00AB71B0" w:rsidRPr="00AB71B0" w:rsidRDefault="00AB71B0" w:rsidP="004D2A9F">
      <w:pPr>
        <w:spacing w:line="276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29E10094" w14:textId="32315039" w:rsidR="000A08CE" w:rsidRPr="001E5044" w:rsidRDefault="000A08CE" w:rsidP="004D2A9F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37DFFB04" w14:textId="77777777" w:rsidR="000A08CE" w:rsidRPr="004F5F74" w:rsidRDefault="000A08CE" w:rsidP="004D2A9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26ADACB6" w14:textId="77777777" w:rsidR="000A08CE" w:rsidRPr="004F5F74" w:rsidRDefault="000A08CE" w:rsidP="004D2A9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2AD790" w14:textId="28DF6F87" w:rsidR="000A08CE" w:rsidRPr="004F5F74" w:rsidRDefault="000A08CE" w:rsidP="004D2A9F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509C8B40" w14:textId="77777777" w:rsidR="000A08CE" w:rsidRPr="004F5F74" w:rsidRDefault="000A08CE" w:rsidP="004D2A9F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2096EB39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4686E0" w14:textId="77777777" w:rsidR="00D62DFC" w:rsidRPr="004F5F74" w:rsidRDefault="00D62DFC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B0E390" w14:textId="77777777" w:rsidR="000A08CE" w:rsidRPr="00F24942" w:rsidRDefault="000A08CE" w:rsidP="000A08CE">
      <w:pPr>
        <w:jc w:val="both"/>
        <w:rPr>
          <w:rFonts w:ascii="Arial" w:hAnsi="Arial" w:cs="Arial"/>
          <w:sz w:val="24"/>
          <w:szCs w:val="24"/>
        </w:rPr>
      </w:pPr>
    </w:p>
    <w:p w14:paraId="5AFEC275" w14:textId="77777777" w:rsidR="00BA57B2" w:rsidRDefault="00BA57B2" w:rsidP="00BA57B2">
      <w:pPr>
        <w:spacing w:after="200" w:line="600" w:lineRule="auto"/>
        <w:ind w:left="424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Z up. Prezydenta Miasta Rzeszowa</w:t>
      </w:r>
    </w:p>
    <w:p w14:paraId="7A76FBCF" w14:textId="77777777" w:rsidR="00BA57B2" w:rsidRDefault="00BA57B2" w:rsidP="00BA57B2">
      <w:pPr>
        <w:ind w:left="424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Maciej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Ulita</w:t>
      </w:r>
      <w:proofErr w:type="spellEnd"/>
    </w:p>
    <w:p w14:paraId="41A73753" w14:textId="77777777" w:rsidR="00BA57B2" w:rsidRPr="00F24942" w:rsidRDefault="00BA57B2" w:rsidP="00BA57B2">
      <w:pPr>
        <w:ind w:left="4248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Zastępca </w:t>
      </w:r>
      <w:r w:rsidRPr="00F24942">
        <w:rPr>
          <w:rFonts w:ascii="Arial" w:eastAsiaTheme="minorHAnsi" w:hAnsi="Arial" w:cs="Arial"/>
          <w:sz w:val="24"/>
          <w:szCs w:val="24"/>
          <w:lang w:eastAsia="en-US"/>
        </w:rPr>
        <w:t>Prezydent</w:t>
      </w:r>
      <w:r>
        <w:rPr>
          <w:rFonts w:ascii="Arial" w:eastAsiaTheme="minorHAnsi" w:hAnsi="Arial" w:cs="Arial"/>
          <w:sz w:val="24"/>
          <w:szCs w:val="24"/>
          <w:lang w:eastAsia="en-US"/>
        </w:rPr>
        <w:t>a</w:t>
      </w:r>
      <w:r w:rsidRPr="00F24942">
        <w:rPr>
          <w:rFonts w:ascii="Arial" w:eastAsiaTheme="minorHAnsi" w:hAnsi="Arial" w:cs="Arial"/>
          <w:sz w:val="24"/>
          <w:szCs w:val="24"/>
          <w:lang w:eastAsia="en-US"/>
        </w:rPr>
        <w:t xml:space="preserve"> Miasta Rzeszowa</w:t>
      </w:r>
    </w:p>
    <w:p w14:paraId="4940203C" w14:textId="77777777" w:rsidR="00B525B9" w:rsidRPr="00B0467F" w:rsidRDefault="00B525B9" w:rsidP="0014670C">
      <w:pPr>
        <w:ind w:left="5664" w:firstLine="708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</w:p>
    <w:p w14:paraId="3C217D2E" w14:textId="77777777" w:rsidR="00B525B9" w:rsidRPr="004F5F74" w:rsidRDefault="00B525B9" w:rsidP="0014670C">
      <w:pPr>
        <w:ind w:left="5664" w:firstLine="708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BCC3050" w14:textId="77777777" w:rsidR="00B525B9" w:rsidRPr="004F5F74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BB418DD" w14:textId="77777777" w:rsidR="00D15873" w:rsidRDefault="00D15873" w:rsidP="007842E8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sectPr w:rsidR="00D15873" w:rsidSect="00E97F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62307"/>
    <w:multiLevelType w:val="hybridMultilevel"/>
    <w:tmpl w:val="E6C80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68B1"/>
    <w:multiLevelType w:val="hybridMultilevel"/>
    <w:tmpl w:val="4A2CFCEC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4293">
    <w:abstractNumId w:val="4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189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159698">
    <w:abstractNumId w:val="3"/>
  </w:num>
  <w:num w:numId="4" w16cid:durableId="1603567567">
    <w:abstractNumId w:val="9"/>
  </w:num>
  <w:num w:numId="5" w16cid:durableId="1094394684">
    <w:abstractNumId w:val="11"/>
  </w:num>
  <w:num w:numId="6" w16cid:durableId="838495887">
    <w:abstractNumId w:val="6"/>
  </w:num>
  <w:num w:numId="7" w16cid:durableId="1914121289">
    <w:abstractNumId w:val="2"/>
  </w:num>
  <w:num w:numId="8" w16cid:durableId="2116361450">
    <w:abstractNumId w:val="10"/>
  </w:num>
  <w:num w:numId="9" w16cid:durableId="2082943080">
    <w:abstractNumId w:val="0"/>
  </w:num>
  <w:num w:numId="10" w16cid:durableId="608391206">
    <w:abstractNumId w:val="1"/>
  </w:num>
  <w:num w:numId="11" w16cid:durableId="1322537304">
    <w:abstractNumId w:val="7"/>
  </w:num>
  <w:num w:numId="12" w16cid:durableId="1039235935">
    <w:abstractNumId w:val="8"/>
  </w:num>
  <w:num w:numId="13" w16cid:durableId="1489665338">
    <w:abstractNumId w:val="4"/>
  </w:num>
  <w:num w:numId="14" w16cid:durableId="179662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50"/>
    <w:rsid w:val="00051177"/>
    <w:rsid w:val="000512A5"/>
    <w:rsid w:val="00055BB7"/>
    <w:rsid w:val="0009657F"/>
    <w:rsid w:val="000A08CE"/>
    <w:rsid w:val="000C583E"/>
    <w:rsid w:val="000D1C0E"/>
    <w:rsid w:val="000F015F"/>
    <w:rsid w:val="00117FC4"/>
    <w:rsid w:val="001203E8"/>
    <w:rsid w:val="0014670C"/>
    <w:rsid w:val="00164A69"/>
    <w:rsid w:val="00165395"/>
    <w:rsid w:val="0018659B"/>
    <w:rsid w:val="00192403"/>
    <w:rsid w:val="001941CB"/>
    <w:rsid w:val="001944FB"/>
    <w:rsid w:val="001A1538"/>
    <w:rsid w:val="001A593D"/>
    <w:rsid w:val="001B203C"/>
    <w:rsid w:val="001E5044"/>
    <w:rsid w:val="00216EBE"/>
    <w:rsid w:val="00224537"/>
    <w:rsid w:val="00271D45"/>
    <w:rsid w:val="002940B3"/>
    <w:rsid w:val="002A2982"/>
    <w:rsid w:val="002C22F6"/>
    <w:rsid w:val="002C6D67"/>
    <w:rsid w:val="002D1E3D"/>
    <w:rsid w:val="002D7229"/>
    <w:rsid w:val="002E7781"/>
    <w:rsid w:val="002F0CDE"/>
    <w:rsid w:val="002F43A7"/>
    <w:rsid w:val="003013BD"/>
    <w:rsid w:val="003323EB"/>
    <w:rsid w:val="00361195"/>
    <w:rsid w:val="003A6330"/>
    <w:rsid w:val="003D2314"/>
    <w:rsid w:val="00415FB8"/>
    <w:rsid w:val="0043642B"/>
    <w:rsid w:val="00470182"/>
    <w:rsid w:val="004A6AA6"/>
    <w:rsid w:val="004B012D"/>
    <w:rsid w:val="004B23AE"/>
    <w:rsid w:val="004C3522"/>
    <w:rsid w:val="004D2A9F"/>
    <w:rsid w:val="004E7D56"/>
    <w:rsid w:val="004F5F74"/>
    <w:rsid w:val="00514E2A"/>
    <w:rsid w:val="00526523"/>
    <w:rsid w:val="00582460"/>
    <w:rsid w:val="00594829"/>
    <w:rsid w:val="005A0A04"/>
    <w:rsid w:val="006348CA"/>
    <w:rsid w:val="0064396B"/>
    <w:rsid w:val="00652774"/>
    <w:rsid w:val="00686B21"/>
    <w:rsid w:val="00693284"/>
    <w:rsid w:val="006B413D"/>
    <w:rsid w:val="006D1455"/>
    <w:rsid w:val="006D287C"/>
    <w:rsid w:val="006E3DA9"/>
    <w:rsid w:val="0073095E"/>
    <w:rsid w:val="00736EF9"/>
    <w:rsid w:val="00745140"/>
    <w:rsid w:val="007842E8"/>
    <w:rsid w:val="007A163A"/>
    <w:rsid w:val="007D37D9"/>
    <w:rsid w:val="007F66A6"/>
    <w:rsid w:val="00820F67"/>
    <w:rsid w:val="008273C2"/>
    <w:rsid w:val="008472C7"/>
    <w:rsid w:val="00873F3C"/>
    <w:rsid w:val="0089142E"/>
    <w:rsid w:val="008B2BA2"/>
    <w:rsid w:val="008C1F20"/>
    <w:rsid w:val="008D657A"/>
    <w:rsid w:val="008E2EE5"/>
    <w:rsid w:val="008F19A4"/>
    <w:rsid w:val="009245B4"/>
    <w:rsid w:val="00937C87"/>
    <w:rsid w:val="00943267"/>
    <w:rsid w:val="00951BE2"/>
    <w:rsid w:val="00976585"/>
    <w:rsid w:val="009840D5"/>
    <w:rsid w:val="009A7FF1"/>
    <w:rsid w:val="009B3DDE"/>
    <w:rsid w:val="009E084B"/>
    <w:rsid w:val="00A511E6"/>
    <w:rsid w:val="00A5189B"/>
    <w:rsid w:val="00A53E1B"/>
    <w:rsid w:val="00A62017"/>
    <w:rsid w:val="00A7134B"/>
    <w:rsid w:val="00A76CFC"/>
    <w:rsid w:val="00A81527"/>
    <w:rsid w:val="00AA132E"/>
    <w:rsid w:val="00AB12A0"/>
    <w:rsid w:val="00AB2FFA"/>
    <w:rsid w:val="00AB71B0"/>
    <w:rsid w:val="00AD3190"/>
    <w:rsid w:val="00AD7339"/>
    <w:rsid w:val="00B0467F"/>
    <w:rsid w:val="00B16A97"/>
    <w:rsid w:val="00B276B1"/>
    <w:rsid w:val="00B434D6"/>
    <w:rsid w:val="00B525B9"/>
    <w:rsid w:val="00B83276"/>
    <w:rsid w:val="00BA09C9"/>
    <w:rsid w:val="00BA57B2"/>
    <w:rsid w:val="00BB0BBA"/>
    <w:rsid w:val="00BB4683"/>
    <w:rsid w:val="00BB6DBD"/>
    <w:rsid w:val="00BC49F1"/>
    <w:rsid w:val="00BD31F0"/>
    <w:rsid w:val="00BF54F4"/>
    <w:rsid w:val="00BF60FA"/>
    <w:rsid w:val="00C154B1"/>
    <w:rsid w:val="00C32D49"/>
    <w:rsid w:val="00C33FF3"/>
    <w:rsid w:val="00C70F7A"/>
    <w:rsid w:val="00C72E13"/>
    <w:rsid w:val="00C9573A"/>
    <w:rsid w:val="00CA597D"/>
    <w:rsid w:val="00CF0706"/>
    <w:rsid w:val="00CF4E34"/>
    <w:rsid w:val="00D0212D"/>
    <w:rsid w:val="00D156B2"/>
    <w:rsid w:val="00D15873"/>
    <w:rsid w:val="00D57366"/>
    <w:rsid w:val="00D57A70"/>
    <w:rsid w:val="00D62DFC"/>
    <w:rsid w:val="00D83035"/>
    <w:rsid w:val="00D96DB8"/>
    <w:rsid w:val="00DB442C"/>
    <w:rsid w:val="00DC071C"/>
    <w:rsid w:val="00DC21F3"/>
    <w:rsid w:val="00DE0AC2"/>
    <w:rsid w:val="00DE2B9D"/>
    <w:rsid w:val="00DF73BE"/>
    <w:rsid w:val="00E000A4"/>
    <w:rsid w:val="00E10522"/>
    <w:rsid w:val="00E44D62"/>
    <w:rsid w:val="00E605F6"/>
    <w:rsid w:val="00E61527"/>
    <w:rsid w:val="00E80BAE"/>
    <w:rsid w:val="00E96B7E"/>
    <w:rsid w:val="00E97F7C"/>
    <w:rsid w:val="00EC420B"/>
    <w:rsid w:val="00EC4734"/>
    <w:rsid w:val="00EC6B60"/>
    <w:rsid w:val="00F05750"/>
    <w:rsid w:val="00F24942"/>
    <w:rsid w:val="00F639AA"/>
    <w:rsid w:val="00F84511"/>
    <w:rsid w:val="00FA3587"/>
    <w:rsid w:val="00FA4866"/>
    <w:rsid w:val="00FB0BBB"/>
    <w:rsid w:val="00FD4A0F"/>
    <w:rsid w:val="00FD51B8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B51"/>
  <w15:docId w15:val="{5B8CAA94-1659-46CC-AAF6-F2AC26A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BCCC-B5DA-4D6F-82C4-958868C0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Anna Urbańska</cp:lastModifiedBy>
  <cp:revision>8</cp:revision>
  <cp:lastPrinted>2026-01-07T09:46:00Z</cp:lastPrinted>
  <dcterms:created xsi:type="dcterms:W3CDTF">2026-01-07T07:14:00Z</dcterms:created>
  <dcterms:modified xsi:type="dcterms:W3CDTF">2026-01-13T12:17:00Z</dcterms:modified>
</cp:coreProperties>
</file>